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54A5D" w14:textId="77777777" w:rsidR="00CC37B1" w:rsidRDefault="00CC37B1" w:rsidP="00CC37B1">
      <w:pPr>
        <w:rPr>
          <w:rFonts w:ascii="Times New Roman" w:eastAsia="Times New Roman" w:hAnsi="Times New Roman" w:cs="Times New Roman"/>
        </w:rPr>
      </w:pPr>
      <w:r w:rsidRPr="00CC37B1">
        <w:rPr>
          <w:rFonts w:ascii="Times New Roman" w:eastAsia="Times New Roman" w:hAnsi="Times New Roman" w:cs="Times New Roman"/>
        </w:rPr>
        <w:t>For this activity, review. Then synthesize the information for your Journal entry.</w:t>
      </w:r>
    </w:p>
    <w:p w14:paraId="6072DE61" w14:textId="77777777" w:rsidR="00CC37B1" w:rsidRDefault="00CC37B1" w:rsidP="00CC37B1">
      <w:pPr>
        <w:rPr>
          <w:rFonts w:ascii="Times New Roman" w:eastAsia="Times New Roman" w:hAnsi="Times New Roman" w:cs="Times New Roman"/>
        </w:rPr>
      </w:pPr>
    </w:p>
    <w:p w14:paraId="7C25CE6E" w14:textId="3762B2D1" w:rsidR="00CC37B1" w:rsidRPr="00CC37B1" w:rsidRDefault="00CC37B1" w:rsidP="00CC37B1">
      <w:pPr>
        <w:rPr>
          <w:rFonts w:ascii="Times New Roman" w:eastAsia="Times New Roman" w:hAnsi="Times New Roman" w:cs="Times New Roman"/>
        </w:rPr>
      </w:pPr>
      <w:r w:rsidRPr="00CC37B1">
        <w:rPr>
          <w:rFonts w:ascii="Times New Roman" w:eastAsia="Times New Roman" w:hAnsi="Times New Roman" w:cs="Times New Roman"/>
        </w:rPr>
        <w:t xml:space="preserve"> The topic is employee satisfaction and employee engagement. Imagine yourself 10 years from now where you are in a position of leadership, supervising a staff of over 30 people who provide a variety of services from physician and nursing care to administrative and ancillary support. The organization has suffered from senior management who are set in their ways with various silos—clinic, environment, financial and diagnostic. Senior leaders do not foster teamwork or cooperation. Turnover is an issue as employees become disgruntled and leave. All orders are received from the top down. If you could be the CEO for a day, how would you ‘gruntle’ your employees and those in the hospital? Write your thoughts in 500 words and use at least two citation.</w:t>
      </w:r>
    </w:p>
    <w:p w14:paraId="33597779" w14:textId="77777777" w:rsidR="00CC37B1" w:rsidRDefault="00CC37B1">
      <w:bookmarkStart w:id="0" w:name="_GoBack"/>
      <w:bookmarkEnd w:id="0"/>
    </w:p>
    <w:sectPr w:rsidR="00CC37B1" w:rsidSect="00A82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B1"/>
    <w:rsid w:val="00A82F80"/>
    <w:rsid w:val="00CC3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4A0A01"/>
  <w15:chartTrackingRefBased/>
  <w15:docId w15:val="{C5F05D9A-CA29-5045-BFCF-66460BD7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9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2020-02-27T21:09:00Z</dcterms:created>
  <dcterms:modified xsi:type="dcterms:W3CDTF">2020-02-27T21:11:00Z</dcterms:modified>
</cp:coreProperties>
</file>